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5" w:rsidRPr="00E21FEC" w:rsidRDefault="00A52A95" w:rsidP="00A52A95">
      <w:pPr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 w:rsidRPr="00E21FEC">
        <w:rPr>
          <w:rFonts w:ascii="Arial" w:eastAsia="Calibri" w:hAnsi="Arial" w:cs="Arial"/>
          <w:b/>
          <w:sz w:val="26"/>
          <w:szCs w:val="26"/>
          <w:u w:val="single"/>
        </w:rPr>
        <w:t>INFORMACIÓN PARA ALUMNOS DEL DÉCIMO</w:t>
      </w:r>
      <w:r w:rsidR="00911629" w:rsidRPr="00E21FEC">
        <w:rPr>
          <w:rFonts w:ascii="Arial" w:eastAsia="Calibri" w:hAnsi="Arial" w:cs="Arial"/>
          <w:b/>
          <w:sz w:val="26"/>
          <w:szCs w:val="26"/>
          <w:u w:val="single"/>
        </w:rPr>
        <w:t xml:space="preserve"> </w:t>
      </w:r>
      <w:r w:rsidRPr="00E21FEC">
        <w:rPr>
          <w:rFonts w:ascii="Arial" w:eastAsia="Calibri" w:hAnsi="Arial" w:cs="Arial"/>
          <w:b/>
          <w:sz w:val="26"/>
          <w:szCs w:val="26"/>
          <w:u w:val="single"/>
        </w:rPr>
        <w:t>SEGUNDO NIVEL:</w:t>
      </w:r>
    </w:p>
    <w:p w:rsidR="00A52A95" w:rsidRPr="00A52A95" w:rsidRDefault="00A52A95" w:rsidP="00A52A95">
      <w:pPr>
        <w:jc w:val="center"/>
        <w:rPr>
          <w:rFonts w:ascii="Arial" w:eastAsia="Calibri" w:hAnsi="Arial" w:cs="Arial"/>
          <w:b/>
          <w:u w:val="single"/>
        </w:rPr>
      </w:pPr>
    </w:p>
    <w:tbl>
      <w:tblPr>
        <w:tblpPr w:leftFromText="141" w:rightFromText="141" w:vertAnchor="page" w:horzAnchor="margin" w:tblpX="534" w:tblpY="226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2409"/>
      </w:tblGrid>
      <w:tr w:rsidR="002F3773" w:rsidRPr="002F3773" w:rsidTr="002F3773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SECCIÓN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ESPECIALIDAD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PROFESOR</w:t>
            </w:r>
          </w:p>
        </w:tc>
      </w:tr>
      <w:tr w:rsidR="002F3773" w:rsidRPr="002F3773" w:rsidTr="002F3773">
        <w:trPr>
          <w:trHeight w:val="6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</w:rPr>
            </w:pPr>
            <w:r w:rsidRPr="002F3773">
              <w:rPr>
                <w:rFonts w:ascii="Arial" w:eastAsia="Calibri" w:hAnsi="Arial" w:cs="Arial"/>
              </w:rPr>
              <w:t xml:space="preserve">Seminario de </w:t>
            </w:r>
          </w:p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Investigación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  <w:lang w:val="es-PE" w:eastAsia="en-US"/>
              </w:rPr>
              <w:t>1201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Investigación cualitativa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 xml:space="preserve">María del Carmen Espinoza Reyes </w:t>
            </w:r>
          </w:p>
        </w:tc>
      </w:tr>
      <w:tr w:rsidR="002F3773" w:rsidRPr="002F3773" w:rsidTr="002F3773">
        <w:trPr>
          <w:trHeight w:val="6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  <w:lang w:val="es-PE" w:eastAsia="en-US"/>
              </w:rPr>
              <w:t>1202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lang w:val="es-PE" w:eastAsia="en-US"/>
              </w:rPr>
              <w:t>Investigación cuantitativa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lang w:val="es-PE" w:eastAsia="en-US"/>
              </w:rPr>
              <w:t xml:space="preserve">Andrés Burga León </w:t>
            </w:r>
          </w:p>
        </w:tc>
      </w:tr>
      <w:tr w:rsidR="002F3773" w:rsidRPr="002F3773" w:rsidTr="002F3773">
        <w:trPr>
          <w:trHeight w:val="7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  <w:lang w:val="es-PE" w:eastAsia="en-US"/>
              </w:rPr>
              <w:t>1203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</w:rPr>
            </w:pPr>
            <w:r w:rsidRPr="002F3773">
              <w:rPr>
                <w:rFonts w:ascii="Arial" w:eastAsia="Calibri" w:hAnsi="Arial" w:cs="Arial"/>
                <w:lang w:val="es-PE" w:eastAsia="en-US"/>
              </w:rPr>
              <w:t>Sandra Inurritegui Gonzáles</w:t>
            </w:r>
          </w:p>
        </w:tc>
      </w:tr>
      <w:tr w:rsidR="002F3773" w:rsidRPr="002F3773" w:rsidTr="002F3773">
        <w:trPr>
          <w:trHeight w:val="70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</w:rPr>
            </w:pPr>
            <w:r w:rsidRPr="002F3773">
              <w:rPr>
                <w:rFonts w:ascii="Arial" w:eastAsia="Calibri" w:hAnsi="Arial" w:cs="Arial"/>
                <w:b/>
              </w:rPr>
              <w:t>1204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</w:rPr>
            </w:pPr>
            <w:r w:rsidRPr="002F3773">
              <w:rPr>
                <w:rFonts w:ascii="Arial" w:eastAsia="Calibri" w:hAnsi="Arial" w:cs="Arial"/>
              </w:rPr>
              <w:t>Fernando Rosario Quiroz</w:t>
            </w:r>
          </w:p>
        </w:tc>
      </w:tr>
    </w:tbl>
    <w:tbl>
      <w:tblPr>
        <w:tblpPr w:leftFromText="141" w:rightFromText="141" w:vertAnchor="page" w:horzAnchor="margin" w:tblpXSpec="center" w:tblpY="640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28"/>
        <w:gridCol w:w="2160"/>
        <w:gridCol w:w="2307"/>
      </w:tblGrid>
      <w:tr w:rsidR="002F3773" w:rsidRPr="002F3773" w:rsidTr="002F3773">
        <w:trPr>
          <w:trHeight w:val="6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CURSO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SECCIÓN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ESPECIALIDAD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PROFESOR</w:t>
            </w:r>
          </w:p>
        </w:tc>
      </w:tr>
      <w:tr w:rsidR="002F3773" w:rsidRPr="002F3773" w:rsidTr="002F3773">
        <w:trPr>
          <w:trHeight w:val="7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Internado II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1201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Psicología Educativa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Elva Aguirre León</w:t>
            </w:r>
          </w:p>
        </w:tc>
      </w:tr>
      <w:tr w:rsidR="002F3773" w:rsidRPr="002F3773" w:rsidTr="002F3773">
        <w:trPr>
          <w:trHeight w:val="6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1202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Psicología Empresarial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Verónica Vargas Soto</w:t>
            </w:r>
          </w:p>
        </w:tc>
      </w:tr>
      <w:tr w:rsidR="002F3773" w:rsidRPr="002F3773" w:rsidTr="002F3773">
        <w:trPr>
          <w:trHeight w:val="71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1203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Psicología Clínica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Ada Vásquez Ames</w:t>
            </w:r>
          </w:p>
        </w:tc>
      </w:tr>
      <w:tr w:rsidR="002F3773" w:rsidRPr="002F3773" w:rsidTr="002F3773">
        <w:trPr>
          <w:trHeight w:val="6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Temas Actuales en Psicología II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1201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Psicología Educativa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Enrique Delgado Ramos</w:t>
            </w:r>
          </w:p>
        </w:tc>
      </w:tr>
      <w:tr w:rsidR="002F3773" w:rsidRPr="002F3773" w:rsidTr="002F3773">
        <w:trPr>
          <w:trHeight w:val="7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1202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Psicología Empresarial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 xml:space="preserve">Carlos Flores Flores </w:t>
            </w:r>
          </w:p>
        </w:tc>
      </w:tr>
      <w:tr w:rsidR="002F3773" w:rsidRPr="002F3773" w:rsidTr="002F3773">
        <w:trPr>
          <w:trHeight w:val="6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rPr>
                <w:rFonts w:ascii="Arial" w:eastAsia="Calibri" w:hAnsi="Arial" w:cs="Arial"/>
                <w:lang w:val="es-PE"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b/>
                <w:lang w:val="es-PE" w:eastAsia="en-US"/>
              </w:rPr>
            </w:pPr>
            <w:r w:rsidRPr="002F3773">
              <w:rPr>
                <w:rFonts w:ascii="Arial" w:eastAsia="Calibri" w:hAnsi="Arial" w:cs="Arial"/>
                <w:b/>
              </w:rPr>
              <w:t>1203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>Psicología Clínica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773" w:rsidRPr="002F3773" w:rsidRDefault="002F3773" w:rsidP="002F3773">
            <w:pPr>
              <w:jc w:val="center"/>
              <w:rPr>
                <w:rFonts w:ascii="Arial" w:eastAsia="Calibri" w:hAnsi="Arial" w:cs="Arial"/>
                <w:lang w:val="es-PE" w:eastAsia="en-US"/>
              </w:rPr>
            </w:pPr>
            <w:r w:rsidRPr="002F3773">
              <w:rPr>
                <w:rFonts w:ascii="Arial" w:eastAsia="Calibri" w:hAnsi="Arial" w:cs="Arial"/>
              </w:rPr>
              <w:t xml:space="preserve">Liliana Casuso Ferrand </w:t>
            </w:r>
          </w:p>
        </w:tc>
      </w:tr>
    </w:tbl>
    <w:p w:rsidR="00A52A95" w:rsidRDefault="00A52A95" w:rsidP="00A52A95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2F3773" w:rsidRDefault="002F3773" w:rsidP="00A52A95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2F3773" w:rsidRPr="00E21FEC" w:rsidRDefault="002F3773" w:rsidP="00A52A95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E21FEC" w:rsidRPr="000C7A65" w:rsidRDefault="00E21FEC" w:rsidP="00E21FEC">
      <w:pPr>
        <w:rPr>
          <w:rFonts w:ascii="Arial" w:hAnsi="Arial" w:cs="Arial"/>
          <w:b/>
          <w:bCs/>
          <w:sz w:val="20"/>
          <w:szCs w:val="20"/>
        </w:rPr>
      </w:pPr>
    </w:p>
    <w:p w:rsidR="00E21FEC" w:rsidRDefault="00E21FEC" w:rsidP="009E35D3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  <w:lang w:val="es-PE" w:eastAsia="en-US"/>
        </w:rPr>
      </w:pPr>
    </w:p>
    <w:p w:rsidR="00E21FEC" w:rsidRDefault="00E21FEC" w:rsidP="00E21FE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PE" w:eastAsia="en-US"/>
        </w:rPr>
      </w:pPr>
    </w:p>
    <w:p w:rsidR="00E21FEC" w:rsidRDefault="00E21FEC" w:rsidP="00E21FEC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  <w:lang w:val="es-PE" w:eastAsia="en-US"/>
        </w:rPr>
      </w:pPr>
    </w:p>
    <w:p w:rsidR="008E3EA1" w:rsidRPr="00A52A95" w:rsidRDefault="008E3EA1" w:rsidP="00911629">
      <w:bookmarkStart w:id="0" w:name="_GoBack"/>
      <w:bookmarkEnd w:id="0"/>
    </w:p>
    <w:sectPr w:rsidR="008E3EA1" w:rsidRPr="00A52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5"/>
    <w:rsid w:val="002F3773"/>
    <w:rsid w:val="008E3EA1"/>
    <w:rsid w:val="00911629"/>
    <w:rsid w:val="009E35D3"/>
    <w:rsid w:val="00A52A95"/>
    <w:rsid w:val="00AF15E7"/>
    <w:rsid w:val="00C361D1"/>
    <w:rsid w:val="00E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2019-03-01T17:04:00Z</dcterms:created>
  <dcterms:modified xsi:type="dcterms:W3CDTF">2019-03-01T17:04:00Z</dcterms:modified>
</cp:coreProperties>
</file>